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41B" w:rsidRPr="003C041B" w:rsidRDefault="003C041B" w:rsidP="001F2A75">
      <w:pPr>
        <w:spacing w:line="360" w:lineRule="auto"/>
        <w:jc w:val="center"/>
        <w:rPr>
          <w:rFonts w:ascii="Times New Roman" w:hAnsi="Times New Roman" w:cs="Times New Roman"/>
          <w:b/>
          <w:sz w:val="28"/>
          <w:szCs w:val="28"/>
        </w:rPr>
      </w:pPr>
      <w:r w:rsidRPr="003C041B">
        <w:rPr>
          <w:rFonts w:ascii="Times New Roman" w:hAnsi="Times New Roman" w:cs="Times New Roman"/>
          <w:b/>
          <w:sz w:val="28"/>
          <w:szCs w:val="28"/>
        </w:rPr>
        <w:t>TUMOR DETECTION USING FUZZY C-MEANS CLUSTERING</w:t>
      </w:r>
    </w:p>
    <w:p w:rsidR="001F2A75" w:rsidRDefault="001F2A75" w:rsidP="0026560E">
      <w:pPr>
        <w:spacing w:line="360" w:lineRule="auto"/>
        <w:rPr>
          <w:rFonts w:ascii="Times New Roman" w:hAnsi="Times New Roman" w:cs="Times New Roman"/>
          <w:b/>
          <w:sz w:val="28"/>
          <w:szCs w:val="28"/>
          <w:shd w:val="clear" w:color="auto" w:fill="FFFFFF"/>
        </w:rPr>
      </w:pPr>
    </w:p>
    <w:p w:rsidR="00FA3339" w:rsidRPr="00971E42" w:rsidRDefault="00FA3339" w:rsidP="0026560E">
      <w:pPr>
        <w:spacing w:line="360" w:lineRule="auto"/>
        <w:rPr>
          <w:rFonts w:ascii="Times New Roman" w:hAnsi="Times New Roman" w:cs="Times New Roman"/>
          <w:b/>
          <w:sz w:val="28"/>
          <w:szCs w:val="28"/>
          <w:shd w:val="clear" w:color="auto" w:fill="FFFFFF"/>
        </w:rPr>
      </w:pPr>
      <w:r w:rsidRPr="00971E42">
        <w:rPr>
          <w:rFonts w:ascii="Times New Roman" w:hAnsi="Times New Roman" w:cs="Times New Roman"/>
          <w:b/>
          <w:sz w:val="28"/>
          <w:szCs w:val="28"/>
          <w:shd w:val="clear" w:color="auto" w:fill="FFFFFF"/>
        </w:rPr>
        <w:t>ABSTRACT</w:t>
      </w:r>
    </w:p>
    <w:p w:rsidR="006A2C46" w:rsidRPr="00971E42" w:rsidRDefault="006A2C46" w:rsidP="0026560E">
      <w:pPr>
        <w:spacing w:line="360" w:lineRule="auto"/>
        <w:jc w:val="both"/>
        <w:rPr>
          <w:rFonts w:ascii="Times New Roman" w:hAnsi="Times New Roman" w:cs="Times New Roman"/>
          <w:sz w:val="28"/>
          <w:szCs w:val="28"/>
          <w:shd w:val="clear" w:color="auto" w:fill="FFFFFF"/>
        </w:rPr>
      </w:pPr>
      <w:r w:rsidRPr="00971E42">
        <w:rPr>
          <w:rFonts w:ascii="Times New Roman" w:hAnsi="Times New Roman" w:cs="Times New Roman"/>
          <w:sz w:val="28"/>
          <w:szCs w:val="28"/>
        </w:rPr>
        <w:t xml:space="preserve">Tumor is an uncontrolled growth of tissue in any part of the body. The tumor is of different types and has different characteristics and corresponding different treatment. </w:t>
      </w:r>
      <w:r w:rsidRPr="00971E42">
        <w:rPr>
          <w:rFonts w:ascii="Times New Roman" w:hAnsi="Times New Roman" w:cs="Times New Roman"/>
          <w:sz w:val="28"/>
          <w:szCs w:val="28"/>
          <w:shd w:val="clear" w:color="auto" w:fill="FFFFFF"/>
        </w:rPr>
        <w:t xml:space="preserve">If we find the tumor in early stages, we can stop further growth of the tumor and proper treatment is undergone for the tumor. Magnetic resonance imaging (MRI) is the most important techniqu1e, in discovering the brain tumor. </w:t>
      </w:r>
      <w:r w:rsidRPr="00971E42">
        <w:rPr>
          <w:rFonts w:ascii="Times New Roman" w:hAnsi="Times New Roman" w:cs="Times New Roman"/>
          <w:sz w:val="28"/>
          <w:szCs w:val="28"/>
        </w:rPr>
        <w:t>This MRI image is visually examined by the physician for detection &amp; diagnosis of brain tumor. However this method of detection resists the accurate determination of stage &amp; size of tumor. To avoid that, this system uses computer aided method for segmentation. There are different types of algorithm were developed for this segmentation purpose but they have some drawback in detection and extraction. In this system fuzzy c-mean clustering will be used which allows the segmentation of tumor tissue with accuracy and reproducibility.</w:t>
      </w:r>
    </w:p>
    <w:p w:rsidR="00971E42" w:rsidRDefault="00971E42" w:rsidP="0026560E">
      <w:pPr>
        <w:spacing w:line="360" w:lineRule="auto"/>
        <w:jc w:val="both"/>
        <w:rPr>
          <w:rFonts w:ascii="Times New Roman" w:hAnsi="Times New Roman" w:cs="Times New Roman"/>
          <w:b/>
          <w:sz w:val="28"/>
          <w:szCs w:val="28"/>
          <w:shd w:val="clear" w:color="auto" w:fill="FFFFFF"/>
        </w:rPr>
      </w:pPr>
    </w:p>
    <w:p w:rsidR="00971E42" w:rsidRDefault="00971E42" w:rsidP="0026560E">
      <w:pPr>
        <w:spacing w:line="360" w:lineRule="auto"/>
        <w:jc w:val="both"/>
        <w:rPr>
          <w:rFonts w:ascii="Times New Roman" w:hAnsi="Times New Roman" w:cs="Times New Roman"/>
          <w:b/>
          <w:sz w:val="28"/>
          <w:szCs w:val="28"/>
          <w:shd w:val="clear" w:color="auto" w:fill="FFFFFF"/>
        </w:rPr>
      </w:pPr>
    </w:p>
    <w:p w:rsidR="00971E42" w:rsidRDefault="00971E42" w:rsidP="0026560E">
      <w:pPr>
        <w:spacing w:line="360" w:lineRule="auto"/>
        <w:jc w:val="both"/>
        <w:rPr>
          <w:rFonts w:ascii="Times New Roman" w:hAnsi="Times New Roman" w:cs="Times New Roman"/>
          <w:b/>
          <w:sz w:val="28"/>
          <w:szCs w:val="28"/>
          <w:shd w:val="clear" w:color="auto" w:fill="FFFFFF"/>
        </w:rPr>
      </w:pPr>
    </w:p>
    <w:p w:rsidR="00971E42" w:rsidRDefault="00971E42" w:rsidP="0026560E">
      <w:pPr>
        <w:spacing w:line="360" w:lineRule="auto"/>
        <w:jc w:val="both"/>
        <w:rPr>
          <w:rFonts w:ascii="Times New Roman" w:hAnsi="Times New Roman" w:cs="Times New Roman"/>
          <w:b/>
          <w:sz w:val="28"/>
          <w:szCs w:val="28"/>
          <w:shd w:val="clear" w:color="auto" w:fill="FFFFFF"/>
        </w:rPr>
      </w:pPr>
    </w:p>
    <w:p w:rsidR="00971E42" w:rsidRDefault="00971E42" w:rsidP="0026560E">
      <w:pPr>
        <w:spacing w:line="360" w:lineRule="auto"/>
        <w:jc w:val="both"/>
        <w:rPr>
          <w:rFonts w:ascii="Times New Roman" w:hAnsi="Times New Roman" w:cs="Times New Roman"/>
          <w:b/>
          <w:sz w:val="28"/>
          <w:szCs w:val="28"/>
          <w:shd w:val="clear" w:color="auto" w:fill="FFFFFF"/>
        </w:rPr>
      </w:pPr>
    </w:p>
    <w:p w:rsidR="00971E42" w:rsidRDefault="00971E42" w:rsidP="0026560E">
      <w:pPr>
        <w:spacing w:line="360" w:lineRule="auto"/>
        <w:jc w:val="both"/>
        <w:rPr>
          <w:rFonts w:ascii="Times New Roman" w:hAnsi="Times New Roman" w:cs="Times New Roman"/>
          <w:b/>
          <w:sz w:val="28"/>
          <w:szCs w:val="28"/>
          <w:shd w:val="clear" w:color="auto" w:fill="FFFFFF"/>
        </w:rPr>
      </w:pPr>
    </w:p>
    <w:p w:rsidR="00971E42" w:rsidRDefault="00971E42" w:rsidP="0026560E">
      <w:pPr>
        <w:spacing w:line="360" w:lineRule="auto"/>
        <w:jc w:val="both"/>
        <w:rPr>
          <w:rFonts w:ascii="Times New Roman" w:hAnsi="Times New Roman" w:cs="Times New Roman"/>
          <w:b/>
          <w:sz w:val="28"/>
          <w:szCs w:val="28"/>
          <w:shd w:val="clear" w:color="auto" w:fill="FFFFFF"/>
        </w:rPr>
      </w:pPr>
    </w:p>
    <w:p w:rsidR="00FA3339" w:rsidRPr="00971E42" w:rsidRDefault="00FA3339" w:rsidP="0026560E">
      <w:pPr>
        <w:spacing w:line="360" w:lineRule="auto"/>
        <w:jc w:val="both"/>
        <w:rPr>
          <w:rFonts w:ascii="Times New Roman" w:hAnsi="Times New Roman" w:cs="Times New Roman"/>
          <w:sz w:val="28"/>
          <w:szCs w:val="28"/>
          <w:shd w:val="clear" w:color="auto" w:fill="FFFFFF"/>
        </w:rPr>
      </w:pPr>
      <w:r w:rsidRPr="00971E42">
        <w:rPr>
          <w:rFonts w:ascii="Times New Roman" w:hAnsi="Times New Roman" w:cs="Times New Roman"/>
          <w:b/>
          <w:sz w:val="28"/>
          <w:szCs w:val="28"/>
          <w:shd w:val="clear" w:color="auto" w:fill="FFFFFF"/>
        </w:rPr>
        <w:lastRenderedPageBreak/>
        <w:t>EXISTING SYSTEM</w:t>
      </w:r>
    </w:p>
    <w:p w:rsidR="00716225" w:rsidRPr="00971E42" w:rsidRDefault="00716225" w:rsidP="00716225">
      <w:pPr>
        <w:spacing w:line="360" w:lineRule="auto"/>
        <w:jc w:val="both"/>
        <w:rPr>
          <w:rFonts w:ascii="Times New Roman" w:hAnsi="Times New Roman" w:cs="Times New Roman"/>
          <w:sz w:val="28"/>
          <w:szCs w:val="28"/>
        </w:rPr>
      </w:pPr>
      <w:r w:rsidRPr="00971E42">
        <w:rPr>
          <w:rFonts w:ascii="Times New Roman" w:hAnsi="Times New Roman" w:cs="Times New Roman"/>
          <w:sz w:val="28"/>
          <w:szCs w:val="28"/>
        </w:rPr>
        <w:t>The existing system propose</w:t>
      </w:r>
      <w:r w:rsidR="001F2A75">
        <w:rPr>
          <w:rFonts w:ascii="Times New Roman" w:hAnsi="Times New Roman" w:cs="Times New Roman"/>
          <w:sz w:val="28"/>
          <w:szCs w:val="28"/>
        </w:rPr>
        <w:t>s</w:t>
      </w:r>
      <w:r w:rsidRPr="00971E42">
        <w:rPr>
          <w:rFonts w:ascii="Times New Roman" w:hAnsi="Times New Roman" w:cs="Times New Roman"/>
          <w:sz w:val="28"/>
          <w:szCs w:val="28"/>
        </w:rPr>
        <w:t xml:space="preserve"> a novel CNN-based method for segmentation of brain tumors in MRI images. We start by a pre-processing stage consisting of bias field correction, intensity and patch normalization. After that, during training, the number of training patches is artificially augmented by rotating the training patches, and using samples of HGG to augment the number of rare LGG classes. The CNN is built over convolutional layers with small 3 × 3 kernels to allow deeper architectures. The use of small kernels allows designing a deeper architecture, besides having a positive effect against over</w:t>
      </w:r>
      <w:r w:rsidR="001F2A75">
        <w:rPr>
          <w:rFonts w:ascii="Times New Roman" w:hAnsi="Times New Roman" w:cs="Times New Roman"/>
          <w:sz w:val="28"/>
          <w:szCs w:val="28"/>
        </w:rPr>
        <w:t xml:space="preserve"> </w:t>
      </w:r>
      <w:r w:rsidRPr="00971E42">
        <w:rPr>
          <w:rFonts w:ascii="Times New Roman" w:hAnsi="Times New Roman" w:cs="Times New Roman"/>
          <w:sz w:val="28"/>
          <w:szCs w:val="28"/>
        </w:rPr>
        <w:t>fitting, given the fewer number of weights in the network. In designing our method, we address the heterogeneity caused by multi-site multi-scanner acquisitions of MRI images using intensity normalization. We also investigated the use of intensity normalization as a pre-processing step, which though not common in CNN-based segmentation methods, proved together with data augmentation to be very effective for brain tumor segmentation in MRI images.</w:t>
      </w:r>
    </w:p>
    <w:p w:rsidR="00E347C4" w:rsidRPr="00971E42" w:rsidRDefault="00E347C4" w:rsidP="0026560E">
      <w:pPr>
        <w:spacing w:line="360" w:lineRule="auto"/>
        <w:jc w:val="both"/>
        <w:rPr>
          <w:rFonts w:ascii="Times New Roman" w:eastAsiaTheme="minorHAnsi" w:hAnsi="Times New Roman" w:cs="Times New Roman"/>
          <w:b/>
          <w:sz w:val="28"/>
          <w:szCs w:val="28"/>
        </w:rPr>
      </w:pPr>
      <w:r w:rsidRPr="00971E42">
        <w:rPr>
          <w:rFonts w:ascii="Times New Roman" w:eastAsiaTheme="minorHAnsi" w:hAnsi="Times New Roman" w:cs="Times New Roman"/>
          <w:b/>
          <w:sz w:val="28"/>
          <w:szCs w:val="28"/>
        </w:rPr>
        <w:t>DISADVANTAGES:</w:t>
      </w:r>
    </w:p>
    <w:p w:rsidR="00E347C4" w:rsidRPr="00971E42" w:rsidRDefault="00716225" w:rsidP="0026560E">
      <w:pPr>
        <w:numPr>
          <w:ilvl w:val="0"/>
          <w:numId w:val="1"/>
        </w:numPr>
        <w:spacing w:line="360" w:lineRule="auto"/>
        <w:contextualSpacing/>
        <w:jc w:val="both"/>
        <w:rPr>
          <w:rFonts w:ascii="Times New Roman" w:eastAsiaTheme="minorHAnsi" w:hAnsi="Times New Roman" w:cs="Times New Roman"/>
          <w:sz w:val="28"/>
          <w:szCs w:val="28"/>
        </w:rPr>
      </w:pPr>
      <w:r w:rsidRPr="00971E42">
        <w:rPr>
          <w:rFonts w:ascii="Times New Roman" w:eastAsiaTheme="minorHAnsi" w:hAnsi="Times New Roman" w:cs="Times New Roman"/>
          <w:sz w:val="28"/>
          <w:szCs w:val="28"/>
        </w:rPr>
        <w:t>Accuracy is moderate.</w:t>
      </w:r>
    </w:p>
    <w:p w:rsidR="00716225" w:rsidRPr="00971E42" w:rsidRDefault="00716225" w:rsidP="0026560E">
      <w:pPr>
        <w:numPr>
          <w:ilvl w:val="0"/>
          <w:numId w:val="1"/>
        </w:numPr>
        <w:spacing w:line="360" w:lineRule="auto"/>
        <w:contextualSpacing/>
        <w:jc w:val="both"/>
        <w:rPr>
          <w:rFonts w:ascii="Times New Roman" w:eastAsiaTheme="minorHAnsi" w:hAnsi="Times New Roman" w:cs="Times New Roman"/>
          <w:sz w:val="28"/>
          <w:szCs w:val="28"/>
        </w:rPr>
      </w:pPr>
      <w:r w:rsidRPr="00971E42">
        <w:rPr>
          <w:rFonts w:ascii="Times New Roman" w:hAnsi="Times New Roman" w:cs="Times New Roman"/>
          <w:sz w:val="28"/>
          <w:szCs w:val="28"/>
          <w:shd w:val="clear" w:color="auto" w:fill="FFFFFF"/>
        </w:rPr>
        <w:t>An improperly normalized condition can result in extensive data redundancy</w:t>
      </w:r>
    </w:p>
    <w:p w:rsidR="002353FE" w:rsidRDefault="002353FE" w:rsidP="0026560E">
      <w:pPr>
        <w:spacing w:line="360" w:lineRule="auto"/>
        <w:jc w:val="both"/>
        <w:rPr>
          <w:rFonts w:ascii="Times New Roman" w:hAnsi="Times New Roman" w:cs="Times New Roman"/>
          <w:sz w:val="28"/>
          <w:szCs w:val="28"/>
        </w:rPr>
      </w:pPr>
    </w:p>
    <w:p w:rsidR="00971E42" w:rsidRDefault="00971E42" w:rsidP="0026560E">
      <w:pPr>
        <w:spacing w:line="360" w:lineRule="auto"/>
        <w:jc w:val="both"/>
        <w:rPr>
          <w:rFonts w:ascii="Times New Roman" w:hAnsi="Times New Roman" w:cs="Times New Roman"/>
          <w:sz w:val="28"/>
          <w:szCs w:val="28"/>
        </w:rPr>
      </w:pPr>
    </w:p>
    <w:p w:rsidR="00971E42" w:rsidRDefault="00971E42" w:rsidP="0026560E">
      <w:pPr>
        <w:spacing w:line="360" w:lineRule="auto"/>
        <w:jc w:val="both"/>
        <w:rPr>
          <w:rFonts w:ascii="Times New Roman" w:hAnsi="Times New Roman" w:cs="Times New Roman"/>
          <w:sz w:val="28"/>
          <w:szCs w:val="28"/>
        </w:rPr>
      </w:pPr>
    </w:p>
    <w:p w:rsidR="00971E42" w:rsidRDefault="00971E42" w:rsidP="0026560E">
      <w:pPr>
        <w:spacing w:line="360" w:lineRule="auto"/>
        <w:jc w:val="both"/>
        <w:rPr>
          <w:rFonts w:ascii="Times New Roman" w:hAnsi="Times New Roman" w:cs="Times New Roman"/>
          <w:sz w:val="28"/>
          <w:szCs w:val="28"/>
        </w:rPr>
      </w:pPr>
    </w:p>
    <w:p w:rsidR="00971E42" w:rsidRPr="00971E42" w:rsidRDefault="00971E42" w:rsidP="0026560E">
      <w:pPr>
        <w:spacing w:line="360" w:lineRule="auto"/>
        <w:jc w:val="both"/>
        <w:rPr>
          <w:rFonts w:ascii="Times New Roman" w:hAnsi="Times New Roman" w:cs="Times New Roman"/>
          <w:sz w:val="28"/>
          <w:szCs w:val="28"/>
        </w:rPr>
      </w:pPr>
    </w:p>
    <w:p w:rsidR="001F2A75" w:rsidRDefault="001F2A75" w:rsidP="0026560E">
      <w:pPr>
        <w:spacing w:line="360" w:lineRule="auto"/>
        <w:jc w:val="both"/>
        <w:rPr>
          <w:rFonts w:ascii="Times New Roman" w:hAnsi="Times New Roman" w:cs="Times New Roman"/>
          <w:b/>
          <w:sz w:val="28"/>
          <w:szCs w:val="28"/>
        </w:rPr>
      </w:pPr>
    </w:p>
    <w:p w:rsidR="002353FE" w:rsidRPr="00971E42" w:rsidRDefault="002353FE" w:rsidP="0026560E">
      <w:pPr>
        <w:spacing w:line="360" w:lineRule="auto"/>
        <w:jc w:val="both"/>
        <w:rPr>
          <w:rFonts w:ascii="Times New Roman" w:hAnsi="Times New Roman" w:cs="Times New Roman"/>
          <w:b/>
          <w:sz w:val="28"/>
          <w:szCs w:val="28"/>
        </w:rPr>
      </w:pPr>
      <w:r w:rsidRPr="00971E42">
        <w:rPr>
          <w:rFonts w:ascii="Times New Roman" w:hAnsi="Times New Roman" w:cs="Times New Roman"/>
          <w:b/>
          <w:sz w:val="28"/>
          <w:szCs w:val="28"/>
        </w:rPr>
        <w:t>PROPOSED SYSTEM</w:t>
      </w:r>
    </w:p>
    <w:p w:rsidR="006A2C46" w:rsidRPr="00971E42" w:rsidRDefault="006A2C46" w:rsidP="0026560E">
      <w:pPr>
        <w:spacing w:line="360" w:lineRule="auto"/>
        <w:jc w:val="both"/>
        <w:rPr>
          <w:rFonts w:ascii="Times New Roman" w:hAnsi="Times New Roman" w:cs="Times New Roman"/>
          <w:sz w:val="28"/>
          <w:szCs w:val="28"/>
        </w:rPr>
      </w:pPr>
      <w:r w:rsidRPr="00971E42">
        <w:rPr>
          <w:rFonts w:ascii="Times New Roman" w:hAnsi="Times New Roman" w:cs="Times New Roman"/>
          <w:sz w:val="28"/>
          <w:szCs w:val="28"/>
        </w:rPr>
        <w:t xml:space="preserve">Clustering is the process of organizing data objects into a set of disjoint classes called clusters. The objective of this paper is to develop an enhanced k-means and kernelized fuzzy c-means for a segmentation of brain magnetic resonance images. Performance of iterative clustering algorithms which converges to numerous local minima </w:t>
      </w:r>
      <w:proofErr w:type="gramStart"/>
      <w:r w:rsidRPr="00971E42">
        <w:rPr>
          <w:rFonts w:ascii="Times New Roman" w:hAnsi="Times New Roman" w:cs="Times New Roman"/>
          <w:sz w:val="28"/>
          <w:szCs w:val="28"/>
        </w:rPr>
        <w:t>depend</w:t>
      </w:r>
      <w:proofErr w:type="gramEnd"/>
      <w:r w:rsidRPr="00971E42">
        <w:rPr>
          <w:rFonts w:ascii="Times New Roman" w:hAnsi="Times New Roman" w:cs="Times New Roman"/>
          <w:sz w:val="28"/>
          <w:szCs w:val="28"/>
        </w:rPr>
        <w:t xml:space="preserve"> highly on initial cluster centers. In general the clustering algorithm chooses the initial centers in random manner. In this paper we propose a new center initialization algorithm for measuring the initial centers of the proposed clustering algorithms. The proposed system</w:t>
      </w:r>
      <w:r w:rsidR="00971E42" w:rsidRPr="00971E42">
        <w:rPr>
          <w:rFonts w:ascii="Times New Roman" w:hAnsi="Times New Roman" w:cs="Times New Roman"/>
          <w:sz w:val="28"/>
          <w:szCs w:val="28"/>
        </w:rPr>
        <w:t xml:space="preserve"> has mainly four modules namely,</w:t>
      </w:r>
      <w:r w:rsidRPr="00971E42">
        <w:rPr>
          <w:rFonts w:ascii="Times New Roman" w:hAnsi="Times New Roman" w:cs="Times New Roman"/>
          <w:sz w:val="28"/>
          <w:szCs w:val="28"/>
        </w:rPr>
        <w:t xml:space="preserve"> Pre-processing</w:t>
      </w:r>
      <w:r w:rsidR="001F2A75">
        <w:rPr>
          <w:rFonts w:ascii="Times New Roman" w:hAnsi="Times New Roman" w:cs="Times New Roman"/>
          <w:sz w:val="28"/>
          <w:szCs w:val="28"/>
        </w:rPr>
        <w:t xml:space="preserve"> of </w:t>
      </w:r>
      <w:proofErr w:type="gramStart"/>
      <w:r w:rsidR="001F2A75">
        <w:rPr>
          <w:rFonts w:ascii="Times New Roman" w:hAnsi="Times New Roman" w:cs="Times New Roman"/>
          <w:sz w:val="28"/>
          <w:szCs w:val="28"/>
        </w:rPr>
        <w:t>images,</w:t>
      </w:r>
      <w:proofErr w:type="gramEnd"/>
      <w:r w:rsidRPr="00971E42">
        <w:rPr>
          <w:rFonts w:ascii="Times New Roman" w:hAnsi="Times New Roman" w:cs="Times New Roman"/>
          <w:sz w:val="28"/>
          <w:szCs w:val="28"/>
        </w:rPr>
        <w:t xml:space="preserve"> segmentation using fuzzy c- means</w:t>
      </w:r>
      <w:r w:rsidR="00971E42" w:rsidRPr="00971E42">
        <w:rPr>
          <w:rFonts w:ascii="Times New Roman" w:hAnsi="Times New Roman" w:cs="Times New Roman"/>
          <w:sz w:val="28"/>
          <w:szCs w:val="28"/>
        </w:rPr>
        <w:t xml:space="preserve"> clustering</w:t>
      </w:r>
      <w:r w:rsidRPr="00971E42">
        <w:rPr>
          <w:rFonts w:ascii="Times New Roman" w:hAnsi="Times New Roman" w:cs="Times New Roman"/>
          <w:sz w:val="28"/>
          <w:szCs w:val="28"/>
        </w:rPr>
        <w:t xml:space="preserve">, </w:t>
      </w:r>
      <w:r w:rsidR="00971E42" w:rsidRPr="00971E42">
        <w:rPr>
          <w:rFonts w:ascii="Times New Roman" w:hAnsi="Times New Roman" w:cs="Times New Roman"/>
          <w:sz w:val="28"/>
          <w:szCs w:val="28"/>
        </w:rPr>
        <w:t xml:space="preserve">then </w:t>
      </w:r>
      <w:r w:rsidRPr="00971E42">
        <w:rPr>
          <w:rFonts w:ascii="Times New Roman" w:hAnsi="Times New Roman" w:cs="Times New Roman"/>
          <w:sz w:val="28"/>
          <w:szCs w:val="28"/>
        </w:rPr>
        <w:t>Feature extraction</w:t>
      </w:r>
      <w:r w:rsidR="00971E42" w:rsidRPr="00971E42">
        <w:rPr>
          <w:rFonts w:ascii="Times New Roman" w:hAnsi="Times New Roman" w:cs="Times New Roman"/>
          <w:sz w:val="28"/>
          <w:szCs w:val="28"/>
        </w:rPr>
        <w:t xml:space="preserve"> for evaluation</w:t>
      </w:r>
      <w:r w:rsidRPr="00971E42">
        <w:rPr>
          <w:rFonts w:ascii="Times New Roman" w:hAnsi="Times New Roman" w:cs="Times New Roman"/>
          <w:sz w:val="28"/>
          <w:szCs w:val="28"/>
        </w:rPr>
        <w:t xml:space="preserve"> and approximate reasoning.</w:t>
      </w:r>
      <w:r w:rsidR="00971E42" w:rsidRPr="00971E42">
        <w:rPr>
          <w:rFonts w:ascii="Times New Roman" w:hAnsi="Times New Roman" w:cs="Times New Roman"/>
          <w:sz w:val="28"/>
          <w:szCs w:val="28"/>
        </w:rPr>
        <w:t xml:space="preserve"> Fuzzy c-means with center initialization algorithm will perform well than k-means and fuzzy c-means with random initialization.</w:t>
      </w:r>
    </w:p>
    <w:p w:rsidR="00E347C4" w:rsidRPr="00971E42" w:rsidRDefault="00E347C4" w:rsidP="0026560E">
      <w:pPr>
        <w:spacing w:line="360" w:lineRule="auto"/>
        <w:jc w:val="both"/>
        <w:rPr>
          <w:rFonts w:ascii="Times New Roman" w:eastAsiaTheme="minorHAnsi" w:hAnsi="Times New Roman" w:cs="Times New Roman"/>
          <w:b/>
          <w:sz w:val="28"/>
          <w:szCs w:val="28"/>
        </w:rPr>
      </w:pPr>
      <w:r w:rsidRPr="00971E42">
        <w:rPr>
          <w:rFonts w:ascii="Times New Roman" w:eastAsiaTheme="minorHAnsi" w:hAnsi="Times New Roman" w:cs="Times New Roman"/>
          <w:b/>
          <w:sz w:val="28"/>
          <w:szCs w:val="28"/>
        </w:rPr>
        <w:t>ADVANTAGES</w:t>
      </w:r>
    </w:p>
    <w:p w:rsidR="00971E42" w:rsidRPr="00971E42" w:rsidRDefault="00971E42" w:rsidP="008224D1">
      <w:pPr>
        <w:pStyle w:val="ListParagraph"/>
        <w:numPr>
          <w:ilvl w:val="0"/>
          <w:numId w:val="2"/>
        </w:numPr>
        <w:spacing w:line="360" w:lineRule="auto"/>
        <w:rPr>
          <w:rFonts w:ascii="Times New Roman" w:eastAsiaTheme="minorHAnsi" w:hAnsi="Times New Roman" w:cs="Times New Roman"/>
          <w:sz w:val="28"/>
          <w:szCs w:val="28"/>
        </w:rPr>
      </w:pPr>
      <w:r w:rsidRPr="00971E42">
        <w:rPr>
          <w:rFonts w:ascii="Times New Roman" w:eastAsiaTheme="minorHAnsi" w:hAnsi="Times New Roman" w:cs="Times New Roman"/>
          <w:sz w:val="28"/>
          <w:szCs w:val="28"/>
        </w:rPr>
        <w:t>A</w:t>
      </w:r>
      <w:r w:rsidR="00827106" w:rsidRPr="00971E42">
        <w:rPr>
          <w:rFonts w:ascii="Times New Roman" w:eastAsiaTheme="minorHAnsi" w:hAnsi="Times New Roman" w:cs="Times New Roman"/>
          <w:sz w:val="28"/>
          <w:szCs w:val="28"/>
        </w:rPr>
        <w:t>ccuracy</w:t>
      </w:r>
      <w:r w:rsidRPr="00971E42">
        <w:rPr>
          <w:rFonts w:ascii="Times New Roman" w:eastAsiaTheme="minorHAnsi" w:hAnsi="Times New Roman" w:cs="Times New Roman"/>
          <w:sz w:val="28"/>
          <w:szCs w:val="28"/>
        </w:rPr>
        <w:t xml:space="preserve"> is high</w:t>
      </w:r>
    </w:p>
    <w:p w:rsidR="008224D1" w:rsidRPr="00971E42" w:rsidRDefault="00971E42" w:rsidP="008224D1">
      <w:pPr>
        <w:pStyle w:val="ListParagraph"/>
        <w:numPr>
          <w:ilvl w:val="0"/>
          <w:numId w:val="2"/>
        </w:numPr>
        <w:spacing w:line="360" w:lineRule="auto"/>
        <w:rPr>
          <w:rFonts w:ascii="Times New Roman" w:eastAsiaTheme="minorHAnsi" w:hAnsi="Times New Roman" w:cs="Times New Roman"/>
          <w:sz w:val="28"/>
          <w:szCs w:val="28"/>
        </w:rPr>
      </w:pPr>
      <w:r w:rsidRPr="00971E42">
        <w:rPr>
          <w:rFonts w:ascii="Times New Roman" w:hAnsi="Times New Roman" w:cs="Times New Roman"/>
          <w:bCs/>
          <w:sz w:val="28"/>
          <w:szCs w:val="28"/>
          <w:shd w:val="clear" w:color="auto" w:fill="FFFFFF"/>
        </w:rPr>
        <w:t>Gives best result for overlapped data set and comparatively better than k-means algorithm</w:t>
      </w:r>
      <w:r w:rsidRPr="00971E42">
        <w:rPr>
          <w:rFonts w:ascii="Times New Roman" w:hAnsi="Times New Roman" w:cs="Times New Roman"/>
          <w:sz w:val="28"/>
          <w:szCs w:val="28"/>
          <w:shd w:val="clear" w:color="auto" w:fill="FFFFFF"/>
        </w:rPr>
        <w:t>. </w:t>
      </w:r>
    </w:p>
    <w:p w:rsidR="008224D1" w:rsidRPr="00971E42" w:rsidRDefault="008224D1" w:rsidP="008224D1">
      <w:pPr>
        <w:spacing w:line="360" w:lineRule="auto"/>
        <w:rPr>
          <w:rFonts w:ascii="Times New Roman" w:eastAsiaTheme="minorHAnsi" w:hAnsi="Times New Roman" w:cs="Times New Roman"/>
          <w:sz w:val="28"/>
          <w:szCs w:val="28"/>
        </w:rPr>
      </w:pPr>
    </w:p>
    <w:p w:rsidR="008224D1" w:rsidRPr="00971E42" w:rsidRDefault="008224D1" w:rsidP="008224D1">
      <w:pPr>
        <w:spacing w:line="360" w:lineRule="auto"/>
        <w:rPr>
          <w:rFonts w:ascii="Times New Roman" w:eastAsiaTheme="minorHAnsi" w:hAnsi="Times New Roman" w:cs="Times New Roman"/>
          <w:sz w:val="28"/>
          <w:szCs w:val="28"/>
        </w:rPr>
      </w:pPr>
    </w:p>
    <w:p w:rsidR="008224D1" w:rsidRPr="00971E42" w:rsidRDefault="008224D1" w:rsidP="008224D1">
      <w:pPr>
        <w:spacing w:line="360" w:lineRule="auto"/>
        <w:rPr>
          <w:rFonts w:ascii="Times New Roman" w:eastAsiaTheme="minorHAnsi" w:hAnsi="Times New Roman" w:cs="Times New Roman"/>
          <w:sz w:val="28"/>
          <w:szCs w:val="28"/>
        </w:rPr>
      </w:pPr>
    </w:p>
    <w:p w:rsidR="00050E42" w:rsidRPr="00971E42" w:rsidRDefault="00050E42" w:rsidP="0026560E">
      <w:pPr>
        <w:spacing w:line="360" w:lineRule="auto"/>
        <w:ind w:left="360"/>
        <w:rPr>
          <w:rFonts w:ascii="Times New Roman" w:eastAsiaTheme="minorHAnsi" w:hAnsi="Times New Roman" w:cs="Times New Roman"/>
          <w:sz w:val="28"/>
          <w:szCs w:val="28"/>
        </w:rPr>
      </w:pPr>
    </w:p>
    <w:p w:rsidR="00971E42" w:rsidRDefault="00971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971E42" w:rsidRDefault="002353FE" w:rsidP="0026560E">
      <w:pPr>
        <w:autoSpaceDE w:val="0"/>
        <w:autoSpaceDN w:val="0"/>
        <w:adjustRightInd w:val="0"/>
        <w:spacing w:after="0" w:line="360" w:lineRule="auto"/>
        <w:jc w:val="both"/>
        <w:rPr>
          <w:rFonts w:ascii="Times New Roman" w:eastAsiaTheme="minorHAnsi" w:hAnsi="Times New Roman" w:cs="Times New Roman"/>
          <w:b/>
          <w:bCs/>
          <w:sz w:val="28"/>
          <w:szCs w:val="28"/>
        </w:rPr>
      </w:pPr>
      <w:r w:rsidRPr="00971E42">
        <w:rPr>
          <w:rFonts w:ascii="Times New Roman" w:eastAsiaTheme="minorHAnsi" w:hAnsi="Times New Roman" w:cs="Times New Roman"/>
          <w:b/>
          <w:bCs/>
          <w:sz w:val="28"/>
          <w:szCs w:val="28"/>
        </w:rPr>
        <w:lastRenderedPageBreak/>
        <w:t>SYSTEM REQUIREMENT:</w:t>
      </w:r>
    </w:p>
    <w:p w:rsidR="00050E42" w:rsidRPr="00971E42" w:rsidRDefault="00050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1F2A75" w:rsidRPr="00945214" w:rsidRDefault="001F2A75" w:rsidP="001F2A75">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1F2A75" w:rsidRPr="00945214" w:rsidRDefault="001F2A75" w:rsidP="001F2A75">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1F2A75" w:rsidRPr="00945214" w:rsidRDefault="001F2A75" w:rsidP="001F2A7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1F2A75" w:rsidRPr="00945214" w:rsidRDefault="001F2A75" w:rsidP="001F2A7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1F2A75" w:rsidRPr="00945214" w:rsidRDefault="001F2A75" w:rsidP="001F2A7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1F2A75" w:rsidRPr="00945214" w:rsidRDefault="001F2A75" w:rsidP="001F2A7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1F2A75" w:rsidRPr="00945214" w:rsidRDefault="001F2A75" w:rsidP="001F2A7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1F2A75" w:rsidRPr="00945214" w:rsidRDefault="001F2A75" w:rsidP="001F2A7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1F2A75" w:rsidRPr="00945214" w:rsidRDefault="001F2A75" w:rsidP="001F2A75">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1F2A75" w:rsidRDefault="001F2A75" w:rsidP="0026560E">
      <w:pPr>
        <w:spacing w:line="360" w:lineRule="auto"/>
        <w:ind w:firstLine="720"/>
        <w:jc w:val="both"/>
        <w:rPr>
          <w:rFonts w:ascii="Times New Roman" w:eastAsiaTheme="minorHAnsi" w:hAnsi="Times New Roman" w:cs="Times New Roman"/>
          <w:b/>
          <w:bCs/>
          <w:sz w:val="28"/>
          <w:szCs w:val="28"/>
        </w:rPr>
      </w:pPr>
    </w:p>
    <w:p w:rsidR="002353FE" w:rsidRPr="00971E42" w:rsidRDefault="002353FE" w:rsidP="0026560E">
      <w:pPr>
        <w:spacing w:line="360" w:lineRule="auto"/>
        <w:ind w:firstLine="720"/>
        <w:jc w:val="both"/>
        <w:rPr>
          <w:rFonts w:ascii="Times New Roman" w:eastAsiaTheme="minorHAnsi" w:hAnsi="Times New Roman" w:cs="Times New Roman"/>
          <w:b/>
          <w:sz w:val="28"/>
          <w:szCs w:val="28"/>
        </w:rPr>
      </w:pPr>
      <w:r w:rsidRPr="00971E42">
        <w:rPr>
          <w:rFonts w:ascii="Times New Roman" w:eastAsiaTheme="minorHAnsi" w:hAnsi="Times New Roman" w:cs="Times New Roman"/>
          <w:b/>
          <w:bCs/>
          <w:sz w:val="28"/>
          <w:szCs w:val="28"/>
        </w:rPr>
        <w:t>SOFTWARE CONFIGURATION:</w:t>
      </w:r>
    </w:p>
    <w:p w:rsidR="002353FE" w:rsidRPr="00971E42" w:rsidRDefault="002353FE" w:rsidP="0026560E">
      <w:pPr>
        <w:spacing w:line="360" w:lineRule="auto"/>
        <w:ind w:left="720"/>
        <w:contextualSpacing/>
        <w:jc w:val="both"/>
        <w:rPr>
          <w:rFonts w:ascii="Times New Roman" w:eastAsiaTheme="minorHAnsi" w:hAnsi="Times New Roman" w:cs="Times New Roman"/>
          <w:sz w:val="28"/>
          <w:szCs w:val="28"/>
        </w:rPr>
      </w:pPr>
      <w:r w:rsidRPr="00971E42">
        <w:rPr>
          <w:rFonts w:ascii="Times New Roman" w:eastAsiaTheme="minorHAnsi" w:hAnsi="Times New Roman" w:cs="Times New Roman"/>
          <w:sz w:val="28"/>
          <w:szCs w:val="28"/>
        </w:rPr>
        <w:t> </w:t>
      </w:r>
    </w:p>
    <w:p w:rsidR="002353FE" w:rsidRPr="00971E42" w:rsidRDefault="002353FE" w:rsidP="0026560E">
      <w:pPr>
        <w:spacing w:line="360" w:lineRule="auto"/>
        <w:ind w:left="720"/>
        <w:contextualSpacing/>
        <w:jc w:val="both"/>
        <w:rPr>
          <w:rFonts w:ascii="Times New Roman" w:eastAsiaTheme="minorHAnsi" w:hAnsi="Times New Roman" w:cs="Times New Roman"/>
          <w:sz w:val="28"/>
          <w:szCs w:val="28"/>
        </w:rPr>
      </w:pPr>
      <w:r w:rsidRPr="00971E42">
        <w:rPr>
          <w:rFonts w:ascii="Times New Roman" w:eastAsiaTheme="minorHAnsi" w:hAnsi="Times New Roman" w:cs="Times New Roman"/>
          <w:sz w:val="28"/>
          <w:szCs w:val="28"/>
        </w:rPr>
        <w:t>Operating System</w:t>
      </w:r>
      <w:r w:rsidRPr="00971E42">
        <w:rPr>
          <w:rFonts w:ascii="Times New Roman" w:eastAsiaTheme="minorHAnsi" w:hAnsi="Times New Roman" w:cs="Times New Roman"/>
          <w:sz w:val="28"/>
          <w:szCs w:val="28"/>
        </w:rPr>
        <w:tab/>
      </w:r>
      <w:r w:rsidRPr="00971E42">
        <w:rPr>
          <w:rFonts w:ascii="Times New Roman" w:eastAsiaTheme="minorHAnsi" w:hAnsi="Times New Roman" w:cs="Times New Roman"/>
          <w:sz w:val="28"/>
          <w:szCs w:val="28"/>
        </w:rPr>
        <w:tab/>
        <w:t>:</w:t>
      </w:r>
      <w:r w:rsidRPr="00971E42">
        <w:rPr>
          <w:rFonts w:ascii="Times New Roman" w:eastAsiaTheme="minorHAnsi" w:hAnsi="Times New Roman" w:cs="Times New Roman"/>
          <w:sz w:val="28"/>
          <w:szCs w:val="28"/>
        </w:rPr>
        <w:tab/>
        <w:t xml:space="preserve">Windows 7 </w:t>
      </w:r>
      <w:r w:rsidR="00050E42" w:rsidRPr="00971E42">
        <w:rPr>
          <w:rFonts w:ascii="Times New Roman" w:eastAsiaTheme="minorHAnsi" w:hAnsi="Times New Roman" w:cs="Times New Roman"/>
          <w:sz w:val="28"/>
          <w:szCs w:val="28"/>
        </w:rPr>
        <w:t>/ 10</w:t>
      </w:r>
    </w:p>
    <w:p w:rsidR="002353FE" w:rsidRPr="00971E42" w:rsidRDefault="002353FE" w:rsidP="0026560E">
      <w:pPr>
        <w:spacing w:line="360" w:lineRule="auto"/>
        <w:ind w:left="720"/>
        <w:contextualSpacing/>
        <w:jc w:val="both"/>
        <w:rPr>
          <w:rFonts w:ascii="Times New Roman" w:eastAsiaTheme="minorHAnsi" w:hAnsi="Times New Roman" w:cs="Times New Roman"/>
          <w:sz w:val="28"/>
          <w:szCs w:val="28"/>
        </w:rPr>
      </w:pPr>
      <w:r w:rsidRPr="00971E42">
        <w:rPr>
          <w:rFonts w:ascii="Times New Roman" w:eastAsiaTheme="minorHAnsi" w:hAnsi="Times New Roman" w:cs="Times New Roman"/>
          <w:sz w:val="28"/>
          <w:szCs w:val="28"/>
        </w:rPr>
        <w:t>Environment</w:t>
      </w:r>
      <w:r w:rsidRPr="00971E42">
        <w:rPr>
          <w:rFonts w:ascii="Times New Roman" w:eastAsiaTheme="minorHAnsi" w:hAnsi="Times New Roman" w:cs="Times New Roman"/>
          <w:sz w:val="28"/>
          <w:szCs w:val="28"/>
        </w:rPr>
        <w:tab/>
      </w:r>
      <w:r w:rsidRPr="00971E42">
        <w:rPr>
          <w:rFonts w:ascii="Times New Roman" w:eastAsiaTheme="minorHAnsi" w:hAnsi="Times New Roman" w:cs="Times New Roman"/>
          <w:sz w:val="28"/>
          <w:szCs w:val="28"/>
        </w:rPr>
        <w:tab/>
        <w:t>:</w:t>
      </w:r>
      <w:r w:rsidRPr="00971E42">
        <w:rPr>
          <w:rFonts w:ascii="Times New Roman" w:eastAsiaTheme="minorHAnsi" w:hAnsi="Times New Roman" w:cs="Times New Roman"/>
          <w:sz w:val="28"/>
          <w:szCs w:val="28"/>
        </w:rPr>
        <w:tab/>
        <w:t>MATLAB</w:t>
      </w:r>
    </w:p>
    <w:p w:rsidR="002353FE" w:rsidRPr="00971E42" w:rsidRDefault="002353FE" w:rsidP="0026560E">
      <w:pPr>
        <w:spacing w:line="360" w:lineRule="auto"/>
        <w:ind w:left="720"/>
        <w:contextualSpacing/>
        <w:jc w:val="both"/>
        <w:rPr>
          <w:rFonts w:ascii="Times New Roman" w:eastAsiaTheme="minorHAnsi" w:hAnsi="Times New Roman" w:cs="Times New Roman"/>
          <w:sz w:val="28"/>
          <w:szCs w:val="28"/>
        </w:rPr>
      </w:pPr>
      <w:proofErr w:type="spellStart"/>
      <w:r w:rsidRPr="00971E42">
        <w:rPr>
          <w:rFonts w:ascii="Times New Roman" w:eastAsiaTheme="minorHAnsi" w:hAnsi="Times New Roman" w:cs="Times New Roman"/>
          <w:sz w:val="28"/>
          <w:szCs w:val="28"/>
        </w:rPr>
        <w:t>Matlab</w:t>
      </w:r>
      <w:proofErr w:type="spellEnd"/>
      <w:r w:rsidRPr="00971E42">
        <w:rPr>
          <w:rFonts w:ascii="Times New Roman" w:eastAsiaTheme="minorHAnsi" w:hAnsi="Times New Roman" w:cs="Times New Roman"/>
          <w:sz w:val="28"/>
          <w:szCs w:val="28"/>
        </w:rPr>
        <w:tab/>
      </w:r>
      <w:r w:rsidRPr="00971E42">
        <w:rPr>
          <w:rFonts w:ascii="Times New Roman" w:eastAsiaTheme="minorHAnsi" w:hAnsi="Times New Roman" w:cs="Times New Roman"/>
          <w:sz w:val="28"/>
          <w:szCs w:val="28"/>
        </w:rPr>
        <w:tab/>
      </w:r>
      <w:r w:rsidRPr="00971E42">
        <w:rPr>
          <w:rFonts w:ascii="Times New Roman" w:eastAsiaTheme="minorHAnsi" w:hAnsi="Times New Roman" w:cs="Times New Roman"/>
          <w:sz w:val="28"/>
          <w:szCs w:val="28"/>
        </w:rPr>
        <w:tab/>
        <w:t>:</w:t>
      </w:r>
      <w:r w:rsidRPr="00971E42">
        <w:rPr>
          <w:rFonts w:ascii="Times New Roman" w:eastAsiaTheme="minorHAnsi" w:hAnsi="Times New Roman" w:cs="Times New Roman"/>
          <w:sz w:val="28"/>
          <w:szCs w:val="28"/>
        </w:rPr>
        <w:tab/>
        <w:t>Version 18a</w:t>
      </w:r>
    </w:p>
    <w:p w:rsidR="0026560E" w:rsidRPr="00971E42" w:rsidRDefault="0026560E" w:rsidP="0026560E">
      <w:pPr>
        <w:spacing w:line="360" w:lineRule="auto"/>
        <w:ind w:left="720"/>
        <w:contextualSpacing/>
        <w:jc w:val="both"/>
        <w:rPr>
          <w:rFonts w:ascii="Times New Roman" w:eastAsiaTheme="minorHAnsi" w:hAnsi="Times New Roman" w:cs="Times New Roman"/>
          <w:b/>
          <w:bCs/>
          <w:sz w:val="28"/>
          <w:szCs w:val="28"/>
        </w:rPr>
      </w:pPr>
    </w:p>
    <w:p w:rsidR="0026560E" w:rsidRPr="00971E42" w:rsidRDefault="0026560E" w:rsidP="0026560E">
      <w:pPr>
        <w:spacing w:line="360" w:lineRule="auto"/>
        <w:jc w:val="both"/>
        <w:rPr>
          <w:rFonts w:ascii="Times New Roman" w:eastAsiaTheme="minorHAnsi" w:hAnsi="Times New Roman" w:cs="Times New Roman"/>
          <w:b/>
          <w:sz w:val="28"/>
          <w:szCs w:val="28"/>
        </w:rPr>
      </w:pPr>
    </w:p>
    <w:p w:rsidR="008224D1" w:rsidRPr="00971E42" w:rsidRDefault="008224D1" w:rsidP="0026560E">
      <w:pPr>
        <w:spacing w:line="360" w:lineRule="auto"/>
        <w:jc w:val="both"/>
        <w:rPr>
          <w:rFonts w:ascii="Times New Roman" w:eastAsiaTheme="minorHAnsi" w:hAnsi="Times New Roman" w:cs="Times New Roman"/>
          <w:b/>
          <w:sz w:val="28"/>
          <w:szCs w:val="28"/>
        </w:rPr>
      </w:pPr>
    </w:p>
    <w:p w:rsidR="008224D1" w:rsidRPr="00971E42" w:rsidRDefault="008224D1" w:rsidP="0026560E">
      <w:pPr>
        <w:spacing w:line="360" w:lineRule="auto"/>
        <w:jc w:val="both"/>
        <w:rPr>
          <w:rFonts w:ascii="Times New Roman" w:eastAsiaTheme="minorHAnsi" w:hAnsi="Times New Roman" w:cs="Times New Roman"/>
          <w:b/>
          <w:sz w:val="28"/>
          <w:szCs w:val="28"/>
        </w:rPr>
      </w:pPr>
    </w:p>
    <w:p w:rsidR="008224D1" w:rsidRPr="00971E42" w:rsidRDefault="008224D1" w:rsidP="0026560E">
      <w:pPr>
        <w:spacing w:line="360" w:lineRule="auto"/>
        <w:jc w:val="both"/>
        <w:rPr>
          <w:rFonts w:ascii="Times New Roman" w:eastAsiaTheme="minorHAnsi" w:hAnsi="Times New Roman" w:cs="Times New Roman"/>
          <w:b/>
          <w:sz w:val="28"/>
          <w:szCs w:val="28"/>
        </w:rPr>
      </w:pPr>
    </w:p>
    <w:p w:rsidR="008224D1" w:rsidRPr="00971E42" w:rsidRDefault="008224D1" w:rsidP="0026560E">
      <w:pPr>
        <w:spacing w:line="360" w:lineRule="auto"/>
        <w:jc w:val="both"/>
        <w:rPr>
          <w:rFonts w:ascii="Times New Roman" w:eastAsiaTheme="minorHAnsi" w:hAnsi="Times New Roman" w:cs="Times New Roman"/>
          <w:b/>
          <w:sz w:val="28"/>
          <w:szCs w:val="28"/>
        </w:rPr>
      </w:pPr>
    </w:p>
    <w:p w:rsidR="008224D1" w:rsidRPr="00971E42" w:rsidRDefault="008224D1" w:rsidP="0026560E">
      <w:pPr>
        <w:spacing w:line="360" w:lineRule="auto"/>
        <w:jc w:val="both"/>
        <w:rPr>
          <w:rFonts w:ascii="Times New Roman" w:eastAsiaTheme="minorHAnsi" w:hAnsi="Times New Roman" w:cs="Times New Roman"/>
          <w:b/>
          <w:sz w:val="28"/>
          <w:szCs w:val="28"/>
        </w:rPr>
      </w:pPr>
      <w:bookmarkStart w:id="0" w:name="_GoBack"/>
      <w:bookmarkEnd w:id="0"/>
    </w:p>
    <w:p w:rsidR="00971E42" w:rsidRDefault="00971E42" w:rsidP="0026560E">
      <w:pPr>
        <w:spacing w:line="360" w:lineRule="auto"/>
        <w:jc w:val="both"/>
        <w:rPr>
          <w:rFonts w:ascii="Times New Roman" w:eastAsiaTheme="minorHAnsi" w:hAnsi="Times New Roman" w:cs="Times New Roman"/>
          <w:b/>
          <w:sz w:val="28"/>
          <w:szCs w:val="28"/>
        </w:rPr>
      </w:pPr>
    </w:p>
    <w:p w:rsidR="0026560E" w:rsidRPr="00971E42" w:rsidRDefault="0026560E" w:rsidP="0026560E">
      <w:pPr>
        <w:spacing w:line="360" w:lineRule="auto"/>
        <w:jc w:val="both"/>
        <w:rPr>
          <w:rFonts w:ascii="Times New Roman" w:eastAsiaTheme="minorHAnsi" w:hAnsi="Times New Roman" w:cs="Times New Roman"/>
          <w:b/>
          <w:sz w:val="28"/>
          <w:szCs w:val="28"/>
        </w:rPr>
      </w:pPr>
      <w:r w:rsidRPr="00971E42">
        <w:rPr>
          <w:rFonts w:ascii="Times New Roman" w:eastAsiaTheme="minorHAnsi" w:hAnsi="Times New Roman" w:cs="Times New Roman"/>
          <w:b/>
          <w:sz w:val="28"/>
          <w:szCs w:val="28"/>
        </w:rPr>
        <w:t>REFERENCES</w:t>
      </w:r>
    </w:p>
    <w:p w:rsidR="00971E42" w:rsidRPr="00971E42" w:rsidRDefault="00971E42" w:rsidP="00E56F0D">
      <w:pPr>
        <w:spacing w:line="360" w:lineRule="auto"/>
        <w:jc w:val="both"/>
        <w:rPr>
          <w:rFonts w:ascii="Times New Roman" w:hAnsi="Times New Roman" w:cs="Times New Roman"/>
          <w:sz w:val="28"/>
          <w:szCs w:val="28"/>
        </w:rPr>
      </w:pPr>
      <w:r w:rsidRPr="00971E42">
        <w:rPr>
          <w:rFonts w:ascii="Times New Roman" w:hAnsi="Times New Roman" w:cs="Times New Roman"/>
          <w:sz w:val="28"/>
          <w:szCs w:val="28"/>
        </w:rPr>
        <w:t xml:space="preserve">[1] S. </w:t>
      </w:r>
      <w:proofErr w:type="spellStart"/>
      <w:r w:rsidRPr="00971E42">
        <w:rPr>
          <w:rFonts w:ascii="Times New Roman" w:hAnsi="Times New Roman" w:cs="Times New Roman"/>
          <w:sz w:val="28"/>
          <w:szCs w:val="28"/>
        </w:rPr>
        <w:t>Deelers</w:t>
      </w:r>
      <w:proofErr w:type="spellEnd"/>
      <w:r w:rsidRPr="00971E42">
        <w:rPr>
          <w:rFonts w:ascii="Times New Roman" w:hAnsi="Times New Roman" w:cs="Times New Roman"/>
          <w:sz w:val="28"/>
          <w:szCs w:val="28"/>
        </w:rPr>
        <w:t xml:space="preserve"> and S. </w:t>
      </w:r>
      <w:proofErr w:type="spellStart"/>
      <w:r w:rsidRPr="00971E42">
        <w:rPr>
          <w:rFonts w:ascii="Times New Roman" w:hAnsi="Times New Roman" w:cs="Times New Roman"/>
          <w:sz w:val="28"/>
          <w:szCs w:val="28"/>
        </w:rPr>
        <w:t>Auwatanamongkol</w:t>
      </w:r>
      <w:proofErr w:type="spellEnd"/>
      <w:r w:rsidRPr="00971E42">
        <w:rPr>
          <w:rFonts w:ascii="Times New Roman" w:hAnsi="Times New Roman" w:cs="Times New Roman"/>
          <w:sz w:val="28"/>
          <w:szCs w:val="28"/>
        </w:rPr>
        <w:t xml:space="preserve">, “Enhancing K-Means Algorithm with Initial Cluster Centers Derived from Data Partitioning along the Data Axis with the Highest Variance,” International Journal of Computer Science, Vol. 2, Number 4. </w:t>
      </w:r>
    </w:p>
    <w:p w:rsidR="00971E42" w:rsidRPr="00971E42" w:rsidRDefault="00971E42" w:rsidP="00E56F0D">
      <w:pPr>
        <w:spacing w:line="360" w:lineRule="auto"/>
        <w:jc w:val="both"/>
        <w:rPr>
          <w:rFonts w:ascii="Times New Roman" w:hAnsi="Times New Roman" w:cs="Times New Roman"/>
          <w:sz w:val="28"/>
          <w:szCs w:val="28"/>
        </w:rPr>
      </w:pPr>
      <w:r w:rsidRPr="00971E42">
        <w:rPr>
          <w:rFonts w:ascii="Times New Roman" w:hAnsi="Times New Roman" w:cs="Times New Roman"/>
          <w:sz w:val="28"/>
          <w:szCs w:val="28"/>
        </w:rPr>
        <w:t xml:space="preserve">[2] A.M. </w:t>
      </w:r>
      <w:proofErr w:type="spellStart"/>
      <w:r w:rsidRPr="00971E42">
        <w:rPr>
          <w:rFonts w:ascii="Times New Roman" w:hAnsi="Times New Roman" w:cs="Times New Roman"/>
          <w:sz w:val="28"/>
          <w:szCs w:val="28"/>
        </w:rPr>
        <w:t>Fahim</w:t>
      </w:r>
      <w:proofErr w:type="spellEnd"/>
      <w:r w:rsidRPr="00971E42">
        <w:rPr>
          <w:rFonts w:ascii="Times New Roman" w:hAnsi="Times New Roman" w:cs="Times New Roman"/>
          <w:sz w:val="28"/>
          <w:szCs w:val="28"/>
        </w:rPr>
        <w:t xml:space="preserve">, A. M. Salem, F. A. </w:t>
      </w:r>
      <w:proofErr w:type="spellStart"/>
      <w:r w:rsidRPr="00971E42">
        <w:rPr>
          <w:rFonts w:ascii="Times New Roman" w:hAnsi="Times New Roman" w:cs="Times New Roman"/>
          <w:sz w:val="28"/>
          <w:szCs w:val="28"/>
        </w:rPr>
        <w:t>Torkey</w:t>
      </w:r>
      <w:proofErr w:type="spellEnd"/>
      <w:r w:rsidRPr="00971E42">
        <w:rPr>
          <w:rFonts w:ascii="Times New Roman" w:hAnsi="Times New Roman" w:cs="Times New Roman"/>
          <w:sz w:val="28"/>
          <w:szCs w:val="28"/>
        </w:rPr>
        <w:t xml:space="preserve"> and M. A. Ramadan, “An Efficient enhanced k-means clustering algorithm,” Journal of Zhejiang University, 10(7): 16261633, 2006. </w:t>
      </w:r>
    </w:p>
    <w:p w:rsidR="00971E42" w:rsidRPr="00971E42" w:rsidRDefault="00971E42" w:rsidP="00E56F0D">
      <w:pPr>
        <w:spacing w:line="360" w:lineRule="auto"/>
        <w:jc w:val="both"/>
        <w:rPr>
          <w:rFonts w:ascii="Times New Roman" w:hAnsi="Times New Roman" w:cs="Times New Roman"/>
          <w:sz w:val="28"/>
          <w:szCs w:val="28"/>
        </w:rPr>
      </w:pPr>
      <w:r w:rsidRPr="00971E42">
        <w:rPr>
          <w:rFonts w:ascii="Times New Roman" w:hAnsi="Times New Roman" w:cs="Times New Roman"/>
          <w:sz w:val="28"/>
          <w:szCs w:val="28"/>
        </w:rPr>
        <w:t xml:space="preserve">[3] K. A. Abdul </w:t>
      </w:r>
      <w:proofErr w:type="spellStart"/>
      <w:r w:rsidRPr="00971E42">
        <w:rPr>
          <w:rFonts w:ascii="Times New Roman" w:hAnsi="Times New Roman" w:cs="Times New Roman"/>
          <w:sz w:val="28"/>
          <w:szCs w:val="28"/>
        </w:rPr>
        <w:t>Nazeer</w:t>
      </w:r>
      <w:proofErr w:type="spellEnd"/>
      <w:r w:rsidRPr="00971E42">
        <w:rPr>
          <w:rFonts w:ascii="Times New Roman" w:hAnsi="Times New Roman" w:cs="Times New Roman"/>
          <w:sz w:val="28"/>
          <w:szCs w:val="28"/>
        </w:rPr>
        <w:t xml:space="preserve"> and M. P. Sebastian, “Improving the accuracy and efficiency of the k-means clustering algorithm,” in International Conference on Data Mining and Knowledge Engineering (ICDMKE),Proceedings of the World Congress on Engineering (WCE-2009), </w:t>
      </w:r>
      <w:proofErr w:type="spellStart"/>
      <w:r w:rsidRPr="00971E42">
        <w:rPr>
          <w:rFonts w:ascii="Times New Roman" w:hAnsi="Times New Roman" w:cs="Times New Roman"/>
          <w:sz w:val="28"/>
          <w:szCs w:val="28"/>
        </w:rPr>
        <w:t>Vol</w:t>
      </w:r>
      <w:proofErr w:type="spellEnd"/>
      <w:r w:rsidRPr="00971E42">
        <w:rPr>
          <w:rFonts w:ascii="Times New Roman" w:hAnsi="Times New Roman" w:cs="Times New Roman"/>
          <w:sz w:val="28"/>
          <w:szCs w:val="28"/>
        </w:rPr>
        <w:t xml:space="preserve"> 1, July 2009, London, UK. </w:t>
      </w:r>
    </w:p>
    <w:p w:rsidR="00971E42" w:rsidRPr="00971E42" w:rsidRDefault="00971E42" w:rsidP="00E56F0D">
      <w:pPr>
        <w:spacing w:line="360" w:lineRule="auto"/>
        <w:jc w:val="both"/>
        <w:rPr>
          <w:rFonts w:ascii="Times New Roman" w:hAnsi="Times New Roman" w:cs="Times New Roman"/>
          <w:sz w:val="28"/>
          <w:szCs w:val="28"/>
        </w:rPr>
      </w:pPr>
      <w:r w:rsidRPr="00971E42">
        <w:rPr>
          <w:rFonts w:ascii="Times New Roman" w:hAnsi="Times New Roman" w:cs="Times New Roman"/>
          <w:sz w:val="28"/>
          <w:szCs w:val="28"/>
        </w:rPr>
        <w:t xml:space="preserve">[4] F. Yuan, Z. H. </w:t>
      </w:r>
      <w:proofErr w:type="spellStart"/>
      <w:r w:rsidRPr="00971E42">
        <w:rPr>
          <w:rFonts w:ascii="Times New Roman" w:hAnsi="Times New Roman" w:cs="Times New Roman"/>
          <w:sz w:val="28"/>
          <w:szCs w:val="28"/>
        </w:rPr>
        <w:t>Meng</w:t>
      </w:r>
      <w:proofErr w:type="spellEnd"/>
      <w:r w:rsidRPr="00971E42">
        <w:rPr>
          <w:rFonts w:ascii="Times New Roman" w:hAnsi="Times New Roman" w:cs="Times New Roman"/>
          <w:sz w:val="28"/>
          <w:szCs w:val="28"/>
        </w:rPr>
        <w:t xml:space="preserve">, H. X. </w:t>
      </w:r>
      <w:proofErr w:type="spellStart"/>
      <w:r w:rsidRPr="00971E42">
        <w:rPr>
          <w:rFonts w:ascii="Times New Roman" w:hAnsi="Times New Roman" w:cs="Times New Roman"/>
          <w:sz w:val="28"/>
          <w:szCs w:val="28"/>
        </w:rPr>
        <w:t>Zhangz</w:t>
      </w:r>
      <w:proofErr w:type="spellEnd"/>
      <w:r w:rsidRPr="00971E42">
        <w:rPr>
          <w:rFonts w:ascii="Times New Roman" w:hAnsi="Times New Roman" w:cs="Times New Roman"/>
          <w:sz w:val="28"/>
          <w:szCs w:val="28"/>
        </w:rPr>
        <w:t xml:space="preserve">, C. R. Dong, “ A New Algorithm to Get the Initial </w:t>
      </w:r>
      <w:proofErr w:type="spellStart"/>
      <w:r w:rsidRPr="00971E42">
        <w:rPr>
          <w:rFonts w:ascii="Times New Roman" w:hAnsi="Times New Roman" w:cs="Times New Roman"/>
          <w:sz w:val="28"/>
          <w:szCs w:val="28"/>
        </w:rPr>
        <w:t>Centroids</w:t>
      </w:r>
      <w:proofErr w:type="spellEnd"/>
      <w:r w:rsidRPr="00971E42">
        <w:rPr>
          <w:rFonts w:ascii="Times New Roman" w:hAnsi="Times New Roman" w:cs="Times New Roman"/>
          <w:sz w:val="28"/>
          <w:szCs w:val="28"/>
        </w:rPr>
        <w:t xml:space="preserve">,” proceedings of the 3rd International Conference on Machine Learning and Cybernetics, pp. 26-29, August 2004. </w:t>
      </w:r>
    </w:p>
    <w:p w:rsidR="00827106" w:rsidRPr="00971E42" w:rsidRDefault="00971E42" w:rsidP="00E56F0D">
      <w:pPr>
        <w:spacing w:line="360" w:lineRule="auto"/>
        <w:jc w:val="both"/>
        <w:rPr>
          <w:rFonts w:ascii="Times New Roman" w:eastAsiaTheme="minorHAnsi" w:hAnsi="Times New Roman" w:cs="Times New Roman"/>
          <w:sz w:val="28"/>
          <w:szCs w:val="28"/>
        </w:rPr>
      </w:pPr>
      <w:r w:rsidRPr="00971E42">
        <w:rPr>
          <w:rFonts w:ascii="Times New Roman" w:hAnsi="Times New Roman" w:cs="Times New Roman"/>
          <w:sz w:val="28"/>
          <w:szCs w:val="28"/>
        </w:rPr>
        <w:t xml:space="preserve">[5] </w:t>
      </w:r>
      <w:proofErr w:type="spellStart"/>
      <w:r w:rsidRPr="00971E42">
        <w:rPr>
          <w:rFonts w:ascii="Times New Roman" w:hAnsi="Times New Roman" w:cs="Times New Roman"/>
          <w:sz w:val="28"/>
          <w:szCs w:val="28"/>
        </w:rPr>
        <w:t>Koheri</w:t>
      </w:r>
      <w:proofErr w:type="spellEnd"/>
      <w:r w:rsidRPr="00971E42">
        <w:rPr>
          <w:rFonts w:ascii="Times New Roman" w:hAnsi="Times New Roman" w:cs="Times New Roman"/>
          <w:sz w:val="28"/>
          <w:szCs w:val="28"/>
        </w:rPr>
        <w:t xml:space="preserve"> Arai and Ali </w:t>
      </w:r>
      <w:proofErr w:type="spellStart"/>
      <w:r w:rsidRPr="00971E42">
        <w:rPr>
          <w:rFonts w:ascii="Times New Roman" w:hAnsi="Times New Roman" w:cs="Times New Roman"/>
          <w:sz w:val="28"/>
          <w:szCs w:val="28"/>
        </w:rPr>
        <w:t>Ridho</w:t>
      </w:r>
      <w:proofErr w:type="spellEnd"/>
      <w:r w:rsidRPr="00971E42">
        <w:rPr>
          <w:rFonts w:ascii="Times New Roman" w:hAnsi="Times New Roman" w:cs="Times New Roman"/>
          <w:sz w:val="28"/>
          <w:szCs w:val="28"/>
        </w:rPr>
        <w:t xml:space="preserve"> </w:t>
      </w:r>
      <w:proofErr w:type="spellStart"/>
      <w:r w:rsidRPr="00971E42">
        <w:rPr>
          <w:rFonts w:ascii="Times New Roman" w:hAnsi="Times New Roman" w:cs="Times New Roman"/>
          <w:sz w:val="28"/>
          <w:szCs w:val="28"/>
        </w:rPr>
        <w:t>Barakbah</w:t>
      </w:r>
      <w:proofErr w:type="spellEnd"/>
      <w:r w:rsidRPr="00971E42">
        <w:rPr>
          <w:rFonts w:ascii="Times New Roman" w:hAnsi="Times New Roman" w:cs="Times New Roman"/>
          <w:sz w:val="28"/>
          <w:szCs w:val="28"/>
        </w:rPr>
        <w:t xml:space="preserve">, “Hierarchical K-means: an algorithm for </w:t>
      </w:r>
      <w:proofErr w:type="spellStart"/>
      <w:r w:rsidRPr="00971E42">
        <w:rPr>
          <w:rFonts w:ascii="Times New Roman" w:hAnsi="Times New Roman" w:cs="Times New Roman"/>
          <w:sz w:val="28"/>
          <w:szCs w:val="28"/>
        </w:rPr>
        <w:t>Centroids</w:t>
      </w:r>
      <w:proofErr w:type="spellEnd"/>
      <w:r w:rsidRPr="00971E42">
        <w:rPr>
          <w:rFonts w:ascii="Times New Roman" w:hAnsi="Times New Roman" w:cs="Times New Roman"/>
          <w:sz w:val="28"/>
          <w:szCs w:val="28"/>
        </w:rPr>
        <w:t xml:space="preserve"> initialization for k-means,” department of information science and Electrical Engineering </w:t>
      </w:r>
      <w:proofErr w:type="spellStart"/>
      <w:r w:rsidRPr="00971E42">
        <w:rPr>
          <w:rFonts w:ascii="Times New Roman" w:hAnsi="Times New Roman" w:cs="Times New Roman"/>
          <w:sz w:val="28"/>
          <w:szCs w:val="28"/>
        </w:rPr>
        <w:t>Politechnique</w:t>
      </w:r>
      <w:proofErr w:type="spellEnd"/>
      <w:r w:rsidRPr="00971E42">
        <w:rPr>
          <w:rFonts w:ascii="Times New Roman" w:hAnsi="Times New Roman" w:cs="Times New Roman"/>
          <w:sz w:val="28"/>
          <w:szCs w:val="28"/>
        </w:rPr>
        <w:t xml:space="preserve"> in Surabaya, Faculty of Science and Engineering, Saga University, Vol. 36, No.1, 2007. </w:t>
      </w:r>
      <w:r w:rsidR="0026560E" w:rsidRPr="00971E42">
        <w:rPr>
          <w:rFonts w:ascii="Times New Roman" w:eastAsiaTheme="minorHAnsi" w:hAnsi="Times New Roman" w:cs="Times New Roman"/>
          <w:sz w:val="28"/>
          <w:szCs w:val="28"/>
        </w:rPr>
        <w:t xml:space="preserve"> </w:t>
      </w:r>
    </w:p>
    <w:p w:rsidR="005668E4" w:rsidRPr="00971E42" w:rsidRDefault="005668E4" w:rsidP="00827106">
      <w:pPr>
        <w:spacing w:line="360" w:lineRule="auto"/>
        <w:contextualSpacing/>
        <w:jc w:val="both"/>
        <w:rPr>
          <w:rFonts w:ascii="Times New Roman" w:eastAsiaTheme="minorHAnsi" w:hAnsi="Times New Roman" w:cs="Times New Roman"/>
          <w:b/>
          <w:bCs/>
          <w:sz w:val="28"/>
          <w:szCs w:val="28"/>
        </w:rPr>
      </w:pPr>
    </w:p>
    <w:sectPr w:rsidR="005668E4" w:rsidRPr="00971E42"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D7885"/>
    <w:rsid w:val="001B2739"/>
    <w:rsid w:val="001C5B25"/>
    <w:rsid w:val="001F2A75"/>
    <w:rsid w:val="002353FE"/>
    <w:rsid w:val="0026560E"/>
    <w:rsid w:val="00333C87"/>
    <w:rsid w:val="003C041B"/>
    <w:rsid w:val="00425EA1"/>
    <w:rsid w:val="005668E4"/>
    <w:rsid w:val="005B1ADB"/>
    <w:rsid w:val="005D3D98"/>
    <w:rsid w:val="006A2C46"/>
    <w:rsid w:val="006D3FFA"/>
    <w:rsid w:val="00716225"/>
    <w:rsid w:val="008224D1"/>
    <w:rsid w:val="00827106"/>
    <w:rsid w:val="008C0729"/>
    <w:rsid w:val="008D3B11"/>
    <w:rsid w:val="00913B73"/>
    <w:rsid w:val="00971E42"/>
    <w:rsid w:val="00AF2C73"/>
    <w:rsid w:val="00C733C1"/>
    <w:rsid w:val="00CC3292"/>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Pages>
  <Words>718</Words>
  <Characters>4096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2021-10-05T09:44:00Z</dcterms:modified>
</cp:coreProperties>
</file>